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5" w:rsidRPr="00634425" w:rsidRDefault="00634425" w:rsidP="00634425">
      <w:pPr>
        <w:spacing w:after="0" w:line="240" w:lineRule="auto"/>
        <w:rPr>
          <w:rFonts w:ascii="Calibri" w:eastAsia="Times New Roman" w:hAnsi="Calibri" w:cs="Times New Roman"/>
        </w:rPr>
      </w:pPr>
      <w:r w:rsidRPr="00634425">
        <w:rPr>
          <w:rFonts w:ascii="Calibri" w:eastAsia="Times New Roman" w:hAnsi="Calibri" w:cs="Times New Roman"/>
          <w:b/>
          <w:sz w:val="20"/>
          <w:szCs w:val="20"/>
        </w:rPr>
        <w:t> </w:t>
      </w:r>
      <w:r w:rsidR="004B6E25" w:rsidRPr="004B6E25">
        <w:rPr>
          <w:b/>
          <w:sz w:val="20"/>
          <w:szCs w:val="20"/>
        </w:rPr>
        <w:t>Ceník ky</w:t>
      </w:r>
      <w:r w:rsidR="009F2414">
        <w:rPr>
          <w:b/>
          <w:sz w:val="20"/>
          <w:szCs w:val="20"/>
        </w:rPr>
        <w:t>nologických zkoušek pro rok 2021</w:t>
      </w:r>
      <w:r w:rsidR="004B6E25" w:rsidRPr="004B6E25">
        <w:rPr>
          <w:b/>
          <w:sz w:val="20"/>
          <w:szCs w:val="20"/>
        </w:rPr>
        <w:t>:</w:t>
      </w:r>
      <w:r w:rsidR="004B6E25">
        <w:rPr>
          <w:sz w:val="16"/>
          <w:szCs w:val="16"/>
        </w:rPr>
        <w:br/>
      </w:r>
      <w:r w:rsidR="004B6E25">
        <w:rPr>
          <w:sz w:val="16"/>
          <w:szCs w:val="16"/>
        </w:rPr>
        <w:br/>
      </w:r>
      <w:r w:rsidR="004B6E25">
        <w:rPr>
          <w:sz w:val="16"/>
          <w:szCs w:val="16"/>
        </w:rPr>
        <w:br/>
      </w:r>
      <w:r w:rsidRPr="00634425">
        <w:rPr>
          <w:rFonts w:ascii="Calibri" w:eastAsia="Times New Roman" w:hAnsi="Calibri" w:cs="Times New Roman"/>
        </w:rPr>
        <w:t xml:space="preserve">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1529"/>
        <w:gridCol w:w="1598"/>
      </w:tblGrid>
      <w:tr w:rsidR="00634425" w:rsidRPr="00634425" w:rsidTr="00634425"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5" w:rsidRPr="00634425" w:rsidRDefault="004B6E25" w:rsidP="0045418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DRUH ZKO</w:t>
            </w:r>
            <w:r w:rsidR="00454183">
              <w:rPr>
                <w:rFonts w:ascii="Calibri" w:eastAsia="Times New Roman" w:hAnsi="Calibri" w:cs="Times New Roman"/>
              </w:rPr>
              <w:t>U</w:t>
            </w:r>
            <w:r>
              <w:rPr>
                <w:rFonts w:ascii="Calibri" w:eastAsia="Times New Roman" w:hAnsi="Calibri" w:cs="Times New Roman"/>
              </w:rPr>
              <w:t>ŠKY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Člen /nové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Nečlen/nové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Jarní svod                          JS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200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Zkoušky vloh                    ZV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Barvářské zkoušky           BZ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1300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Podzimní zkoušky             PZ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1300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Bezkontaktní norování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1000</w:t>
            </w:r>
          </w:p>
        </w:tc>
      </w:tr>
      <w:tr w:rsidR="00634425" w:rsidRPr="00634425" w:rsidTr="00634425">
        <w:tc>
          <w:tcPr>
            <w:tcW w:w="2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IHB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5" w:rsidRPr="00634425" w:rsidRDefault="00634425" w:rsidP="006344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34425">
              <w:rPr>
                <w:rFonts w:ascii="Calibri" w:eastAsia="Times New Roman" w:hAnsi="Calibri" w:cs="Times New Roman"/>
              </w:rPr>
              <w:t>1500</w:t>
            </w:r>
          </w:p>
        </w:tc>
      </w:tr>
    </w:tbl>
    <w:p w:rsidR="00701839" w:rsidRDefault="00701839"/>
    <w:sectPr w:rsidR="00701839" w:rsidSect="0070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34425"/>
    <w:rsid w:val="00370BFF"/>
    <w:rsid w:val="00454183"/>
    <w:rsid w:val="004B6E25"/>
    <w:rsid w:val="00634425"/>
    <w:rsid w:val="00701839"/>
    <w:rsid w:val="00857D3A"/>
    <w:rsid w:val="009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jednatel</dc:creator>
  <cp:keywords/>
  <dc:description/>
  <cp:lastModifiedBy>Vejrostová</cp:lastModifiedBy>
  <cp:revision>4</cp:revision>
  <dcterms:created xsi:type="dcterms:W3CDTF">2020-02-05T08:18:00Z</dcterms:created>
  <dcterms:modified xsi:type="dcterms:W3CDTF">2021-01-25T14:44:00Z</dcterms:modified>
</cp:coreProperties>
</file>